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4C" w:rsidRDefault="0042204C" w:rsidP="0042204C">
      <w:pPr>
        <w:widowControl/>
        <w:shd w:val="clear" w:color="auto" w:fill="FFFFFF"/>
        <w:spacing w:line="540" w:lineRule="atLeas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“一路上有你.开启新征程”系列活动（</w:t>
      </w:r>
      <w:r w:rsidR="003E0562">
        <w:rPr>
          <w:rFonts w:ascii="仿宋" w:eastAsia="仿宋" w:hAnsi="仿宋" w:hint="eastAsia"/>
          <w:b/>
          <w:sz w:val="32"/>
          <w:szCs w:val="32"/>
        </w:rPr>
        <w:t>四</w:t>
      </w:r>
      <w:r>
        <w:rPr>
          <w:rFonts w:ascii="仿宋" w:eastAsia="仿宋" w:hAnsi="仿宋" w:hint="eastAsia"/>
          <w:b/>
          <w:sz w:val="32"/>
          <w:szCs w:val="32"/>
        </w:rPr>
        <w:t>）</w:t>
      </w:r>
    </w:p>
    <w:p w:rsidR="0041522B" w:rsidRDefault="00E222C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——商</w:t>
      </w:r>
      <w:r>
        <w:rPr>
          <w:rFonts w:ascii="仿宋" w:eastAsia="仿宋" w:hAnsi="仿宋" w:cs="仿宋"/>
          <w:b/>
          <w:bCs/>
          <w:sz w:val="32"/>
          <w:szCs w:val="32"/>
        </w:rPr>
        <w:t>学院举办“奋斗青春，砥砺前行”优秀学生宣讲活动</w:t>
      </w:r>
    </w:p>
    <w:p w:rsidR="0041522B" w:rsidRDefault="00E222C3">
      <w:pPr>
        <w:spacing w:line="58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为发挥学生榜样的示范引领作用，引导和激励学生树立远大理想，勤奋学习，积极创新，德智体美劳等方面全面发展。10月22日，商</w:t>
      </w:r>
      <w:r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>学院在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图书馆报告厅</w:t>
      </w:r>
      <w:r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>举办“奋斗青春，砥砺前行”优秀大学生宣讲活动。</w:t>
      </w:r>
      <w:r w:rsidR="004C487B" w:rsidRPr="004C487B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>优秀学生宣讲团</w:t>
      </w:r>
      <w:r w:rsidR="004C487B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由程苗</w:t>
      </w:r>
      <w:r w:rsidR="004C487B" w:rsidRPr="004C487B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>、</w:t>
      </w:r>
      <w:r w:rsidR="004C487B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虎骏</w:t>
      </w:r>
      <w:r w:rsidR="004C487B" w:rsidRPr="004C487B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>、</w:t>
      </w:r>
      <w:r w:rsidR="004C487B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蒋振宇</w:t>
      </w:r>
      <w:r w:rsidR="004C487B" w:rsidRPr="004C487B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>、</w:t>
      </w:r>
      <w:r w:rsidR="004C487B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才旺尼玛</w:t>
      </w:r>
      <w:r w:rsidR="004C487B" w:rsidRPr="004C487B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>、</w:t>
      </w:r>
      <w:r w:rsidR="004C487B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蒲梦群、邵明琪6个人组成，</w:t>
      </w:r>
      <w:r w:rsidR="0074006C" w:rsidRPr="004C487B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2020级</w:t>
      </w:r>
      <w:r w:rsidR="004C487B" w:rsidRPr="004C487B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全体</w:t>
      </w:r>
      <w:r w:rsidR="0074006C" w:rsidRPr="004C487B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新生参</w:t>
      </w:r>
      <w:r w:rsidR="0074006C">
        <w:rPr>
          <w:rFonts w:ascii="仿宋" w:eastAsia="仿宋" w:hAnsi="仿宋" w:hint="eastAsia"/>
          <w:sz w:val="32"/>
          <w:szCs w:val="32"/>
        </w:rPr>
        <w:t>加</w:t>
      </w:r>
      <w:r w:rsidR="003D7FB0" w:rsidRPr="003D7FB0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>优秀学生宣讲活动</w:t>
      </w:r>
      <w:r w:rsidR="00AE17A0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。</w:t>
      </w:r>
    </w:p>
    <w:p w:rsidR="00C67EAC" w:rsidRDefault="000A2920" w:rsidP="00C67EAC">
      <w:pPr>
        <w:ind w:firstLineChars="200" w:firstLine="6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活动中，他们分别从</w:t>
      </w:r>
      <w:r w:rsidR="00E55089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学习成长经历、</w:t>
      </w:r>
      <w:r w:rsidR="00E222C3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学生干部管理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、</w:t>
      </w:r>
      <w:r w:rsidR="00E55089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学生会工作</w:t>
      </w:r>
      <w:r w:rsidR="00E55089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参加学生活动</w:t>
      </w:r>
      <w:r w:rsidR="00543EE0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、才艺展示比赛、</w:t>
      </w:r>
      <w:r w:rsidR="00E55089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见义勇为与志愿者服务</w:t>
      </w:r>
      <w:r w:rsidR="00BA6B9C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六</w:t>
      </w:r>
      <w:bookmarkStart w:id="0" w:name="_GoBack"/>
      <w:bookmarkEnd w:id="0"/>
      <w:r w:rsidR="00BA6B9C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个方面</w:t>
      </w:r>
      <w:r w:rsidR="00C67EAC">
        <w:rPr>
          <w:rFonts w:ascii="仿宋" w:eastAsia="仿宋" w:hAnsi="仿宋" w:hint="eastAsia"/>
          <w:sz w:val="32"/>
          <w:szCs w:val="32"/>
        </w:rPr>
        <w:t>分享自己亲身经历，</w:t>
      </w:r>
      <w:r w:rsidR="00C67EAC" w:rsidRPr="008C238E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他们用自己的故事告诉大家成功之路从不平坦</w:t>
      </w:r>
      <w:r w:rsidR="00E55089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、</w:t>
      </w:r>
      <w:r w:rsidR="00C67EAC" w:rsidRPr="008C238E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前进之路</w:t>
      </w:r>
      <w:r w:rsidR="00E55089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毫无捷径</w:t>
      </w:r>
      <w:r w:rsidR="00A016F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。</w:t>
      </w:r>
      <w:r w:rsidR="00C67EAC" w:rsidRPr="008C238E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至真至诚</w:t>
      </w:r>
      <w:r w:rsidR="00E55089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，</w:t>
      </w:r>
      <w:r w:rsidR="00C67EAC" w:rsidRPr="008C238E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聆听心灵之音</w:t>
      </w:r>
      <w:r w:rsidR="00E55089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、</w:t>
      </w:r>
      <w:r w:rsidR="00C67EAC" w:rsidRPr="008C238E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至善至爱</w:t>
      </w:r>
      <w:r w:rsidR="00E55089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，</w:t>
      </w:r>
      <w:r w:rsidR="00C67EAC" w:rsidRPr="008C238E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跟随心声谱写无悔青春</w:t>
      </w:r>
      <w:r w:rsidR="00E55089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。</w:t>
      </w:r>
      <w:r w:rsidR="00C67EAC" w:rsidRPr="008C238E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要自食其力、勇于拼搏、坚定信念。同时鼓励同学们要树立起人生理想，并要为自己的梦想坚持不懈、勇于追梦。</w:t>
      </w:r>
    </w:p>
    <w:p w:rsidR="0041522B" w:rsidRDefault="00E222C3">
      <w:pPr>
        <w:spacing w:line="58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本次优秀学生宣讲活动旨在大学不是奋斗的终点，而是为自己的人生奋斗的起点。用榜样的力量激励莘莘学子，传播正能量，促进综合素质全面发展，放飞青春梦想。</w:t>
      </w:r>
    </w:p>
    <w:p w:rsidR="00C67EAC" w:rsidRDefault="00E222C3">
      <w:pPr>
        <w:spacing w:line="580" w:lineRule="exact"/>
        <w:ind w:firstLineChars="200" w:firstLine="600"/>
        <w:jc w:val="center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 xml:space="preserve">                         </w:t>
      </w:r>
    </w:p>
    <w:p w:rsidR="0041522B" w:rsidRDefault="00E222C3" w:rsidP="00C67EAC">
      <w:pPr>
        <w:spacing w:line="580" w:lineRule="exact"/>
        <w:ind w:firstLineChars="200" w:firstLine="600"/>
        <w:jc w:val="right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商学院</w:t>
      </w:r>
      <w:r w:rsidR="00E2284C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、商学院关工委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 xml:space="preserve">                       </w:t>
      </w:r>
    </w:p>
    <w:p w:rsidR="0041522B" w:rsidRDefault="00E222C3">
      <w:pPr>
        <w:spacing w:line="580" w:lineRule="exact"/>
        <w:ind w:firstLineChars="200" w:firstLine="600"/>
        <w:jc w:val="center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 xml:space="preserve">                                   </w:t>
      </w:r>
      <w:r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>2020.10.24</w:t>
      </w:r>
    </w:p>
    <w:sectPr w:rsidR="00415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04" w:rsidRDefault="00FE6F04" w:rsidP="008C238E">
      <w:r>
        <w:separator/>
      </w:r>
    </w:p>
  </w:endnote>
  <w:endnote w:type="continuationSeparator" w:id="0">
    <w:p w:rsidR="00FE6F04" w:rsidRDefault="00FE6F04" w:rsidP="008C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04" w:rsidRDefault="00FE6F04" w:rsidP="008C238E">
      <w:r>
        <w:separator/>
      </w:r>
    </w:p>
  </w:footnote>
  <w:footnote w:type="continuationSeparator" w:id="0">
    <w:p w:rsidR="00FE6F04" w:rsidRDefault="00FE6F04" w:rsidP="008C2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2B"/>
    <w:rsid w:val="00016A15"/>
    <w:rsid w:val="000A2920"/>
    <w:rsid w:val="003D7FB0"/>
    <w:rsid w:val="003E0562"/>
    <w:rsid w:val="0041522B"/>
    <w:rsid w:val="0042204C"/>
    <w:rsid w:val="004C487B"/>
    <w:rsid w:val="00543EE0"/>
    <w:rsid w:val="005E2A77"/>
    <w:rsid w:val="00641E7F"/>
    <w:rsid w:val="00663C87"/>
    <w:rsid w:val="0074006C"/>
    <w:rsid w:val="008C238E"/>
    <w:rsid w:val="00A016F4"/>
    <w:rsid w:val="00AE17A0"/>
    <w:rsid w:val="00B15040"/>
    <w:rsid w:val="00BA6B9C"/>
    <w:rsid w:val="00C67EAC"/>
    <w:rsid w:val="00E222C3"/>
    <w:rsid w:val="00E2284C"/>
    <w:rsid w:val="00E55089"/>
    <w:rsid w:val="00FE6F04"/>
    <w:rsid w:val="67FB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rsid w:val="008C2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238E"/>
    <w:rPr>
      <w:rFonts w:cs="宋体"/>
      <w:kern w:val="2"/>
      <w:sz w:val="18"/>
      <w:szCs w:val="18"/>
    </w:rPr>
  </w:style>
  <w:style w:type="paragraph" w:styleId="a4">
    <w:name w:val="footer"/>
    <w:basedOn w:val="a"/>
    <w:link w:val="Char0"/>
    <w:rsid w:val="008C2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238E"/>
    <w:rPr>
      <w:rFonts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rsid w:val="008C2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238E"/>
    <w:rPr>
      <w:rFonts w:cs="宋体"/>
      <w:kern w:val="2"/>
      <w:sz w:val="18"/>
      <w:szCs w:val="18"/>
    </w:rPr>
  </w:style>
  <w:style w:type="paragraph" w:styleId="a4">
    <w:name w:val="footer"/>
    <w:basedOn w:val="a"/>
    <w:link w:val="Char0"/>
    <w:rsid w:val="008C2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238E"/>
    <w:rPr>
      <w:rFonts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9</cp:revision>
  <cp:lastPrinted>2020-10-27T01:00:00Z</cp:lastPrinted>
  <dcterms:created xsi:type="dcterms:W3CDTF">2020-10-26T00:59:00Z</dcterms:created>
  <dcterms:modified xsi:type="dcterms:W3CDTF">2020-10-27T01:01:00Z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